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A2" w:rsidRPr="004106F6" w:rsidRDefault="001F29A2" w:rsidP="004106F6">
      <w:pPr>
        <w:spacing w:after="0" w:line="240" w:lineRule="auto"/>
        <w:jc w:val="center"/>
        <w:rPr>
          <w:b/>
          <w:i/>
        </w:rPr>
      </w:pPr>
      <w:r w:rsidRPr="004106F6">
        <w:rPr>
          <w:b/>
          <w:i/>
        </w:rPr>
        <w:t>Задача № 1</w:t>
      </w:r>
    </w:p>
    <w:p w:rsidR="004106F6" w:rsidRDefault="004106F6" w:rsidP="004106F6">
      <w:pPr>
        <w:spacing w:after="0" w:line="240" w:lineRule="auto"/>
        <w:jc w:val="center"/>
        <w:rPr>
          <w:i/>
        </w:rPr>
      </w:pPr>
      <w:r>
        <w:rPr>
          <w:i/>
        </w:rPr>
        <w:t xml:space="preserve">Определить прибыль на планируемый год по мебельной фабрике на основе </w:t>
      </w:r>
    </w:p>
    <w:p w:rsidR="004106F6" w:rsidRDefault="004106F6" w:rsidP="004106F6">
      <w:pPr>
        <w:spacing w:after="0" w:line="240" w:lineRule="auto"/>
        <w:jc w:val="center"/>
        <w:rPr>
          <w:i/>
        </w:rPr>
      </w:pPr>
      <w:r>
        <w:rPr>
          <w:i/>
        </w:rPr>
        <w:t>следующих данных:</w:t>
      </w:r>
    </w:p>
    <w:p w:rsidR="004106F6" w:rsidRDefault="004106F6" w:rsidP="004106F6">
      <w:pPr>
        <w:spacing w:after="0" w:line="240" w:lineRule="auto"/>
        <w:jc w:val="center"/>
        <w:rPr>
          <w:i/>
        </w:rPr>
      </w:pPr>
    </w:p>
    <w:p w:rsidR="004106F6" w:rsidRDefault="004106F6" w:rsidP="004106F6">
      <w:pPr>
        <w:spacing w:after="0" w:line="240" w:lineRule="auto"/>
        <w:jc w:val="center"/>
        <w:rPr>
          <w:i/>
        </w:rPr>
      </w:pPr>
    </w:p>
    <w:p w:rsidR="004106F6" w:rsidRDefault="004106F6" w:rsidP="004106F6">
      <w:pPr>
        <w:spacing w:after="0" w:line="240" w:lineRule="auto"/>
        <w:jc w:val="center"/>
        <w:rPr>
          <w:b/>
        </w:rPr>
      </w:pPr>
      <w:r>
        <w:rPr>
          <w:b/>
        </w:rPr>
        <w:t>Смета затрат на производство на год (тыс. руб.)</w:t>
      </w:r>
    </w:p>
    <w:p w:rsidR="004106F6" w:rsidRPr="004106F6" w:rsidRDefault="004106F6" w:rsidP="004106F6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843"/>
      </w:tblGrid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4106F6" w:rsidP="004106F6">
            <w:pPr>
              <w:jc w:val="center"/>
            </w:pPr>
          </w:p>
        </w:tc>
        <w:tc>
          <w:tcPr>
            <w:tcW w:w="1843" w:type="dxa"/>
          </w:tcPr>
          <w:p w:rsidR="004106F6" w:rsidRPr="00BB5AF0" w:rsidRDefault="004106F6" w:rsidP="004106F6">
            <w:pPr>
              <w:jc w:val="center"/>
            </w:pPr>
            <w:r w:rsidRPr="00BB5AF0">
              <w:t>Вариант 3</w:t>
            </w:r>
          </w:p>
        </w:tc>
      </w:tr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BB5AF0" w:rsidP="00BB5AF0">
            <w:r>
              <w:t>Сырье и основные материалы</w:t>
            </w:r>
          </w:p>
        </w:tc>
        <w:tc>
          <w:tcPr>
            <w:tcW w:w="1843" w:type="dxa"/>
          </w:tcPr>
          <w:p w:rsidR="004106F6" w:rsidRPr="00BB5AF0" w:rsidRDefault="00BB5AF0" w:rsidP="004106F6">
            <w:pPr>
              <w:jc w:val="center"/>
            </w:pPr>
            <w:r>
              <w:t>3520</w:t>
            </w:r>
          </w:p>
        </w:tc>
      </w:tr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BB5AF0" w:rsidP="00BB5AF0">
            <w:r>
              <w:t>Вспомогательные материалы</w:t>
            </w:r>
          </w:p>
        </w:tc>
        <w:tc>
          <w:tcPr>
            <w:tcW w:w="1843" w:type="dxa"/>
          </w:tcPr>
          <w:p w:rsidR="004106F6" w:rsidRPr="00BB5AF0" w:rsidRDefault="00BB5AF0" w:rsidP="004106F6">
            <w:pPr>
              <w:jc w:val="center"/>
            </w:pPr>
            <w:r>
              <w:t>423</w:t>
            </w:r>
          </w:p>
        </w:tc>
      </w:tr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BB5AF0" w:rsidP="00BB5AF0">
            <w:r>
              <w:t>Топливо</w:t>
            </w:r>
          </w:p>
        </w:tc>
        <w:tc>
          <w:tcPr>
            <w:tcW w:w="1843" w:type="dxa"/>
          </w:tcPr>
          <w:p w:rsidR="004106F6" w:rsidRPr="00BB5AF0" w:rsidRDefault="00BB5AF0" w:rsidP="004106F6">
            <w:pPr>
              <w:jc w:val="center"/>
            </w:pPr>
            <w:r>
              <w:t>220</w:t>
            </w:r>
          </w:p>
        </w:tc>
      </w:tr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BB5AF0" w:rsidP="00BB5AF0">
            <w:r>
              <w:t>Электроэнергия</w:t>
            </w:r>
          </w:p>
        </w:tc>
        <w:tc>
          <w:tcPr>
            <w:tcW w:w="1843" w:type="dxa"/>
          </w:tcPr>
          <w:p w:rsidR="004106F6" w:rsidRPr="00BB5AF0" w:rsidRDefault="00BB5AF0" w:rsidP="004106F6">
            <w:pPr>
              <w:jc w:val="center"/>
            </w:pPr>
            <w:r>
              <w:t>150</w:t>
            </w:r>
          </w:p>
        </w:tc>
      </w:tr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BB5AF0" w:rsidP="00BB5AF0">
            <w:r>
              <w:t>Амортизация</w:t>
            </w:r>
          </w:p>
        </w:tc>
        <w:tc>
          <w:tcPr>
            <w:tcW w:w="1843" w:type="dxa"/>
          </w:tcPr>
          <w:p w:rsidR="004106F6" w:rsidRPr="00BB5AF0" w:rsidRDefault="00BB5AF0" w:rsidP="004106F6">
            <w:pPr>
              <w:jc w:val="center"/>
            </w:pPr>
            <w:r>
              <w:t>275</w:t>
            </w:r>
          </w:p>
        </w:tc>
      </w:tr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BB5AF0" w:rsidP="00BB5AF0">
            <w:r>
              <w:t>Зарплата с начислениями</w:t>
            </w:r>
          </w:p>
        </w:tc>
        <w:tc>
          <w:tcPr>
            <w:tcW w:w="1843" w:type="dxa"/>
          </w:tcPr>
          <w:p w:rsidR="004106F6" w:rsidRPr="00BB5AF0" w:rsidRDefault="00BB5AF0" w:rsidP="004106F6">
            <w:pPr>
              <w:jc w:val="center"/>
            </w:pPr>
            <w:r>
              <w:t>2235</w:t>
            </w:r>
          </w:p>
        </w:tc>
      </w:tr>
      <w:tr w:rsidR="004106F6" w:rsidTr="00E43E46">
        <w:trPr>
          <w:jc w:val="center"/>
        </w:trPr>
        <w:tc>
          <w:tcPr>
            <w:tcW w:w="4219" w:type="dxa"/>
          </w:tcPr>
          <w:p w:rsidR="004106F6" w:rsidRPr="00BB5AF0" w:rsidRDefault="00BB5AF0" w:rsidP="00BB5AF0">
            <w:r>
              <w:t>Прочие денежные расходы</w:t>
            </w:r>
          </w:p>
        </w:tc>
        <w:tc>
          <w:tcPr>
            <w:tcW w:w="1843" w:type="dxa"/>
          </w:tcPr>
          <w:p w:rsidR="004106F6" w:rsidRPr="00BB5AF0" w:rsidRDefault="00BB5AF0" w:rsidP="004106F6">
            <w:pPr>
              <w:jc w:val="center"/>
            </w:pPr>
            <w:r>
              <w:t>225</w:t>
            </w:r>
          </w:p>
        </w:tc>
      </w:tr>
      <w:tr w:rsidR="00BB5AF0" w:rsidTr="00E43E46">
        <w:trPr>
          <w:jc w:val="center"/>
        </w:trPr>
        <w:tc>
          <w:tcPr>
            <w:tcW w:w="4219" w:type="dxa"/>
          </w:tcPr>
          <w:p w:rsidR="00BB5AF0" w:rsidRPr="00BB5AF0" w:rsidRDefault="00BB5AF0" w:rsidP="00BB5AF0">
            <w:pPr>
              <w:rPr>
                <w:b/>
              </w:rPr>
            </w:pPr>
            <w:r>
              <w:rPr>
                <w:b/>
              </w:rPr>
              <w:t>Затраты на производство</w:t>
            </w:r>
          </w:p>
        </w:tc>
        <w:tc>
          <w:tcPr>
            <w:tcW w:w="1843" w:type="dxa"/>
          </w:tcPr>
          <w:p w:rsidR="00BB5AF0" w:rsidRPr="00BB5AF0" w:rsidRDefault="00BB5AF0" w:rsidP="004106F6">
            <w:pPr>
              <w:jc w:val="center"/>
              <w:rPr>
                <w:b/>
              </w:rPr>
            </w:pPr>
            <w:r w:rsidRPr="00BB5AF0">
              <w:rPr>
                <w:b/>
              </w:rPr>
              <w:t>7048</w:t>
            </w:r>
          </w:p>
        </w:tc>
      </w:tr>
      <w:tr w:rsidR="00BB5AF0" w:rsidTr="00E43E46">
        <w:trPr>
          <w:jc w:val="center"/>
        </w:trPr>
        <w:tc>
          <w:tcPr>
            <w:tcW w:w="4219" w:type="dxa"/>
          </w:tcPr>
          <w:p w:rsidR="00BB5AF0" w:rsidRDefault="00BB5AF0" w:rsidP="00BB5AF0">
            <w:r>
              <w:t>Списано на непроизводственные счета</w:t>
            </w:r>
          </w:p>
        </w:tc>
        <w:tc>
          <w:tcPr>
            <w:tcW w:w="1843" w:type="dxa"/>
          </w:tcPr>
          <w:p w:rsidR="00BB5AF0" w:rsidRDefault="00BB5AF0" w:rsidP="00BB5AF0">
            <w:pPr>
              <w:jc w:val="center"/>
            </w:pPr>
            <w:r>
              <w:t>540</w:t>
            </w:r>
          </w:p>
        </w:tc>
      </w:tr>
      <w:tr w:rsidR="00BB5AF0" w:rsidTr="00E43E46">
        <w:trPr>
          <w:jc w:val="center"/>
        </w:trPr>
        <w:tc>
          <w:tcPr>
            <w:tcW w:w="4219" w:type="dxa"/>
          </w:tcPr>
          <w:p w:rsidR="00BB5AF0" w:rsidRPr="00BB5AF0" w:rsidRDefault="00BB5AF0" w:rsidP="00BB5AF0">
            <w:pPr>
              <w:rPr>
                <w:b/>
              </w:rPr>
            </w:pPr>
            <w:r w:rsidRPr="00BB5AF0">
              <w:rPr>
                <w:b/>
              </w:rPr>
              <w:t>Затраты на валовую продукцию</w:t>
            </w:r>
          </w:p>
        </w:tc>
        <w:tc>
          <w:tcPr>
            <w:tcW w:w="1843" w:type="dxa"/>
          </w:tcPr>
          <w:p w:rsidR="00BB5AF0" w:rsidRPr="00BB5AF0" w:rsidRDefault="009F12C2" w:rsidP="00BB5AF0">
            <w:pPr>
              <w:jc w:val="center"/>
              <w:rPr>
                <w:b/>
              </w:rPr>
            </w:pPr>
            <w:r>
              <w:rPr>
                <w:b/>
              </w:rPr>
              <w:t>6508</w:t>
            </w:r>
          </w:p>
        </w:tc>
      </w:tr>
      <w:tr w:rsidR="00BB5AF0" w:rsidTr="00E43E46">
        <w:trPr>
          <w:jc w:val="center"/>
        </w:trPr>
        <w:tc>
          <w:tcPr>
            <w:tcW w:w="4219" w:type="dxa"/>
          </w:tcPr>
          <w:p w:rsidR="00BB5AF0" w:rsidRDefault="00BB5AF0" w:rsidP="00BB5AF0">
            <w:r>
              <w:t xml:space="preserve">Прирост незавершенного </w:t>
            </w:r>
            <w:r w:rsidR="00F2506B">
              <w:t>производства</w:t>
            </w:r>
          </w:p>
        </w:tc>
        <w:tc>
          <w:tcPr>
            <w:tcW w:w="1843" w:type="dxa"/>
          </w:tcPr>
          <w:p w:rsidR="00BB5AF0" w:rsidRDefault="00F2506B" w:rsidP="00BB5AF0">
            <w:pPr>
              <w:jc w:val="center"/>
            </w:pPr>
            <w:r>
              <w:t>60</w:t>
            </w:r>
          </w:p>
        </w:tc>
      </w:tr>
      <w:tr w:rsidR="00BB5AF0" w:rsidTr="00E43E46">
        <w:trPr>
          <w:jc w:val="center"/>
        </w:trPr>
        <w:tc>
          <w:tcPr>
            <w:tcW w:w="4219" w:type="dxa"/>
          </w:tcPr>
          <w:p w:rsidR="00BB5AF0" w:rsidRPr="00F2506B" w:rsidRDefault="00F2506B" w:rsidP="00BB5AF0">
            <w:pPr>
              <w:rPr>
                <w:b/>
              </w:rPr>
            </w:pPr>
            <w:r w:rsidRPr="00F2506B">
              <w:rPr>
                <w:b/>
              </w:rPr>
              <w:t>Производственная себестоимость товарной продукции</w:t>
            </w:r>
          </w:p>
        </w:tc>
        <w:tc>
          <w:tcPr>
            <w:tcW w:w="1843" w:type="dxa"/>
          </w:tcPr>
          <w:p w:rsidR="00BB5AF0" w:rsidRPr="00F2506B" w:rsidRDefault="006B0B81" w:rsidP="00BB5AF0">
            <w:pPr>
              <w:jc w:val="center"/>
              <w:rPr>
                <w:b/>
              </w:rPr>
            </w:pPr>
            <w:r>
              <w:rPr>
                <w:b/>
              </w:rPr>
              <w:t>6448</w:t>
            </w:r>
          </w:p>
        </w:tc>
      </w:tr>
      <w:tr w:rsidR="00BB5AF0" w:rsidTr="00E43E46">
        <w:trPr>
          <w:jc w:val="center"/>
        </w:trPr>
        <w:tc>
          <w:tcPr>
            <w:tcW w:w="4219" w:type="dxa"/>
          </w:tcPr>
          <w:p w:rsidR="00BB5AF0" w:rsidRDefault="00F2506B" w:rsidP="00BB5AF0">
            <w:r>
              <w:t>Внепроизводственные расходы</w:t>
            </w:r>
          </w:p>
        </w:tc>
        <w:tc>
          <w:tcPr>
            <w:tcW w:w="1843" w:type="dxa"/>
          </w:tcPr>
          <w:p w:rsidR="00BB5AF0" w:rsidRDefault="00F2506B" w:rsidP="00BB5AF0">
            <w:pPr>
              <w:jc w:val="center"/>
            </w:pPr>
            <w:r>
              <w:t>420</w:t>
            </w:r>
          </w:p>
        </w:tc>
      </w:tr>
      <w:tr w:rsidR="00BB5AF0" w:rsidTr="00E43E46">
        <w:trPr>
          <w:jc w:val="center"/>
        </w:trPr>
        <w:tc>
          <w:tcPr>
            <w:tcW w:w="4219" w:type="dxa"/>
          </w:tcPr>
          <w:p w:rsidR="00BB5AF0" w:rsidRPr="00F2506B" w:rsidRDefault="00F2506B" w:rsidP="00BB5AF0">
            <w:pPr>
              <w:rPr>
                <w:b/>
              </w:rPr>
            </w:pPr>
            <w:r w:rsidRPr="00F2506B">
              <w:rPr>
                <w:b/>
              </w:rPr>
              <w:t>Полная себестоимость</w:t>
            </w:r>
          </w:p>
        </w:tc>
        <w:tc>
          <w:tcPr>
            <w:tcW w:w="1843" w:type="dxa"/>
          </w:tcPr>
          <w:p w:rsidR="00BB5AF0" w:rsidRPr="00F2506B" w:rsidRDefault="00AE042B" w:rsidP="00BB5AF0">
            <w:pPr>
              <w:jc w:val="center"/>
              <w:rPr>
                <w:b/>
              </w:rPr>
            </w:pPr>
            <w:r>
              <w:rPr>
                <w:b/>
              </w:rPr>
              <w:t>6868</w:t>
            </w:r>
          </w:p>
        </w:tc>
      </w:tr>
      <w:tr w:rsidR="00F2506B" w:rsidTr="00E43E46">
        <w:trPr>
          <w:jc w:val="center"/>
        </w:trPr>
        <w:tc>
          <w:tcPr>
            <w:tcW w:w="4219" w:type="dxa"/>
          </w:tcPr>
          <w:p w:rsidR="00F2506B" w:rsidRDefault="00F2506B" w:rsidP="00BB5AF0">
            <w:r>
              <w:t>Товарная продукция в оптовых ценах предприятия</w:t>
            </w:r>
          </w:p>
        </w:tc>
        <w:tc>
          <w:tcPr>
            <w:tcW w:w="1843" w:type="dxa"/>
          </w:tcPr>
          <w:p w:rsidR="00F2506B" w:rsidRDefault="00F2506B" w:rsidP="00BB5AF0">
            <w:pPr>
              <w:jc w:val="center"/>
            </w:pPr>
            <w:r>
              <w:t>8200</w:t>
            </w:r>
          </w:p>
        </w:tc>
      </w:tr>
    </w:tbl>
    <w:p w:rsidR="004106F6" w:rsidRPr="004106F6" w:rsidRDefault="004106F6" w:rsidP="004106F6">
      <w:pPr>
        <w:spacing w:after="0" w:line="240" w:lineRule="auto"/>
        <w:jc w:val="center"/>
        <w:rPr>
          <w:i/>
        </w:rPr>
      </w:pPr>
    </w:p>
    <w:p w:rsidR="003F0250" w:rsidRDefault="001F29A2">
      <w:r>
        <w:t xml:space="preserve">Затраты на производство = </w:t>
      </w:r>
      <w:r w:rsidR="007D00AC">
        <w:t>Сырье и основные материалы + Вспомогательные материалы +   Топливо + Электроэнергия + Амортизация + Зарплата с начислениями</w:t>
      </w:r>
      <w:proofErr w:type="gramStart"/>
      <w:r w:rsidR="007D00AC">
        <w:t xml:space="preserve"> + П</w:t>
      </w:r>
      <w:proofErr w:type="gramEnd"/>
      <w:r w:rsidR="007D00AC">
        <w:t xml:space="preserve">рочие денежные расходы = </w:t>
      </w:r>
      <w:r w:rsidR="0070385D">
        <w:t>3520+423+220+150+275+2235+225 = 7048</w:t>
      </w:r>
      <w:r w:rsidR="007D00AC">
        <w:t xml:space="preserve"> тыс. руб.</w:t>
      </w:r>
    </w:p>
    <w:p w:rsidR="0070385D" w:rsidRDefault="0070385D">
      <w:r>
        <w:t xml:space="preserve">Затраты на валовую продукцию = </w:t>
      </w:r>
      <w:r w:rsidR="007D00AC">
        <w:t xml:space="preserve">Затраты на производство - Списано на непроизводственные счета  = </w:t>
      </w:r>
      <w:r w:rsidR="009F12C2">
        <w:t>7048-540 = 6508</w:t>
      </w:r>
      <w:r w:rsidR="007D00AC">
        <w:t xml:space="preserve"> тыс. руб.</w:t>
      </w:r>
    </w:p>
    <w:p w:rsidR="0026280E" w:rsidRDefault="0026280E">
      <w:r>
        <w:t>Производственная себесто</w:t>
      </w:r>
      <w:r w:rsidR="009F12C2">
        <w:t xml:space="preserve">имость товарной продукции = </w:t>
      </w:r>
      <w:r w:rsidR="007D00AC">
        <w:t xml:space="preserve">Затраты на валовую продукцию +/- Прирост незавершенного производства  = </w:t>
      </w:r>
      <w:r w:rsidR="009F12C2">
        <w:t>6508</w:t>
      </w:r>
      <w:r w:rsidR="006B0B81">
        <w:t>-60 = 6448</w:t>
      </w:r>
      <w:r w:rsidR="007D00AC">
        <w:t xml:space="preserve"> тыс. руб.</w:t>
      </w:r>
    </w:p>
    <w:p w:rsidR="006B0B81" w:rsidRDefault="006B0B81">
      <w:r>
        <w:t xml:space="preserve">Полная себестоимость = </w:t>
      </w:r>
      <w:r w:rsidR="007D00AC">
        <w:t xml:space="preserve">Производственная себестоимость товарной продукции  + Внепроизводственные расходы = </w:t>
      </w:r>
      <w:r w:rsidR="00AE042B">
        <w:t>6448+420 = 6868</w:t>
      </w:r>
      <w:r w:rsidR="007D00AC">
        <w:t xml:space="preserve"> тыс. руб.</w:t>
      </w:r>
    </w:p>
    <w:p w:rsidR="007D00AC" w:rsidRDefault="00AE042B">
      <w:r w:rsidRPr="009B7747">
        <w:rPr>
          <w:b/>
        </w:rPr>
        <w:t xml:space="preserve">Прибыль = </w:t>
      </w:r>
      <w:r w:rsidR="007D00AC">
        <w:t>Товарная продукция в оптовых ценах предприятия</w:t>
      </w:r>
      <w:r w:rsidR="007D00AC" w:rsidRPr="009B7747">
        <w:rPr>
          <w:b/>
        </w:rPr>
        <w:t xml:space="preserve"> </w:t>
      </w:r>
      <w:r w:rsidR="007D00AC">
        <w:rPr>
          <w:b/>
        </w:rPr>
        <w:t xml:space="preserve">- </w:t>
      </w:r>
      <w:r w:rsidR="007D00AC">
        <w:t xml:space="preserve">Полная себестоимость  = </w:t>
      </w:r>
    </w:p>
    <w:p w:rsidR="00AE042B" w:rsidRPr="006673F9" w:rsidRDefault="006673F9">
      <w:r w:rsidRPr="006673F9">
        <w:t>=</w:t>
      </w:r>
      <w:r w:rsidR="009B7747" w:rsidRPr="006673F9">
        <w:t>8200-6868 = 1332</w:t>
      </w:r>
      <w:r w:rsidR="007D00AC" w:rsidRPr="006673F9">
        <w:t xml:space="preserve"> тыс. руб.</w:t>
      </w:r>
    </w:p>
    <w:p w:rsidR="009B7747" w:rsidRDefault="009B7747">
      <w:pPr>
        <w:rPr>
          <w:b/>
        </w:rPr>
      </w:pPr>
    </w:p>
    <w:p w:rsidR="009B7747" w:rsidRDefault="009B7747">
      <w:pPr>
        <w:rPr>
          <w:b/>
        </w:rPr>
      </w:pPr>
    </w:p>
    <w:p w:rsidR="009B7747" w:rsidRDefault="009B7747">
      <w:pPr>
        <w:rPr>
          <w:b/>
        </w:rPr>
      </w:pPr>
    </w:p>
    <w:p w:rsidR="009B7747" w:rsidRDefault="009B7747">
      <w:pPr>
        <w:rPr>
          <w:b/>
        </w:rPr>
      </w:pPr>
    </w:p>
    <w:p w:rsidR="009B7747" w:rsidRDefault="009B7747">
      <w:pPr>
        <w:rPr>
          <w:b/>
        </w:rPr>
      </w:pPr>
    </w:p>
    <w:p w:rsidR="007D00AC" w:rsidRDefault="007D00AC">
      <w:pPr>
        <w:rPr>
          <w:b/>
        </w:rPr>
      </w:pPr>
    </w:p>
    <w:p w:rsidR="009B7747" w:rsidRPr="004106F6" w:rsidRDefault="009B7747" w:rsidP="009B774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Задача № 2</w:t>
      </w:r>
    </w:p>
    <w:p w:rsidR="005B5BBC" w:rsidRDefault="009B7747" w:rsidP="009B7747">
      <w:pPr>
        <w:spacing w:after="0" w:line="240" w:lineRule="auto"/>
        <w:jc w:val="center"/>
        <w:rPr>
          <w:i/>
        </w:rPr>
      </w:pPr>
      <w:r w:rsidRPr="009B7747">
        <w:rPr>
          <w:i/>
        </w:rPr>
        <w:t>1.</w:t>
      </w:r>
      <w:r>
        <w:rPr>
          <w:i/>
        </w:rPr>
        <w:t xml:space="preserve"> </w:t>
      </w:r>
      <w:r w:rsidRPr="009B7747">
        <w:rPr>
          <w:i/>
        </w:rPr>
        <w:t>Рас</w:t>
      </w:r>
      <w:r>
        <w:rPr>
          <w:i/>
        </w:rPr>
        <w:t>с</w:t>
      </w:r>
      <w:r w:rsidRPr="009B7747">
        <w:rPr>
          <w:i/>
        </w:rPr>
        <w:t xml:space="preserve">читать совокупный норматив </w:t>
      </w:r>
      <w:r>
        <w:rPr>
          <w:i/>
        </w:rPr>
        <w:t xml:space="preserve">оборотных средств в </w:t>
      </w:r>
      <w:proofErr w:type="gramStart"/>
      <w:r>
        <w:rPr>
          <w:i/>
        </w:rPr>
        <w:t>денежном</w:t>
      </w:r>
      <w:proofErr w:type="gramEnd"/>
      <w:r>
        <w:rPr>
          <w:i/>
        </w:rPr>
        <w:t xml:space="preserve"> </w:t>
      </w:r>
    </w:p>
    <w:p w:rsidR="005B5BBC" w:rsidRDefault="009B7747" w:rsidP="009B7747">
      <w:pPr>
        <w:spacing w:after="0" w:line="240" w:lineRule="auto"/>
        <w:jc w:val="center"/>
        <w:rPr>
          <w:i/>
        </w:rPr>
      </w:pPr>
      <w:r>
        <w:rPr>
          <w:i/>
        </w:rPr>
        <w:t xml:space="preserve">выражении и определить сумму его прироста на планируемый год </w:t>
      </w:r>
      <w:proofErr w:type="gramStart"/>
      <w:r>
        <w:rPr>
          <w:i/>
        </w:rPr>
        <w:t>для</w:t>
      </w:r>
      <w:proofErr w:type="gramEnd"/>
      <w:r>
        <w:rPr>
          <w:i/>
        </w:rPr>
        <w:t xml:space="preserve"> </w:t>
      </w:r>
    </w:p>
    <w:p w:rsidR="009B7747" w:rsidRDefault="009B7747" w:rsidP="009B7747">
      <w:pPr>
        <w:spacing w:after="0" w:line="240" w:lineRule="auto"/>
        <w:jc w:val="center"/>
        <w:rPr>
          <w:i/>
        </w:rPr>
      </w:pPr>
      <w:r>
        <w:rPr>
          <w:i/>
        </w:rPr>
        <w:t>мебельной фабрики на основании следующих данных</w:t>
      </w:r>
      <w:r w:rsidR="005B5BBC">
        <w:rPr>
          <w:i/>
        </w:rPr>
        <w:t>:</w:t>
      </w:r>
    </w:p>
    <w:p w:rsidR="005B5BBC" w:rsidRDefault="005B5BBC" w:rsidP="009B7747">
      <w:pPr>
        <w:spacing w:after="0" w:line="240" w:lineRule="auto"/>
        <w:jc w:val="center"/>
        <w:rPr>
          <w:i/>
        </w:rPr>
      </w:pPr>
    </w:p>
    <w:p w:rsidR="005B5BBC" w:rsidRDefault="005B5BBC" w:rsidP="002D1236">
      <w:pPr>
        <w:spacing w:after="0" w:line="240" w:lineRule="auto"/>
        <w:jc w:val="center"/>
      </w:pPr>
      <w:r>
        <w:t xml:space="preserve">На </w:t>
      </w:r>
      <w:r>
        <w:rPr>
          <w:lang w:val="en-US"/>
        </w:rPr>
        <w:t>I</w:t>
      </w:r>
      <w:r>
        <w:t xml:space="preserve"> квартал планируемого года утверждается</w:t>
      </w:r>
      <w:r w:rsidR="002D1236">
        <w:t xml:space="preserve"> такая смета затрат (тыс. руб.)</w:t>
      </w:r>
    </w:p>
    <w:p w:rsidR="005B5BBC" w:rsidRPr="005B5BBC" w:rsidRDefault="005B5BBC" w:rsidP="009B7747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32"/>
        <w:gridCol w:w="1444"/>
      </w:tblGrid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970988">
            <w:pPr>
              <w:jc w:val="center"/>
            </w:pP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</w:pPr>
            <w:r w:rsidRPr="00BB5AF0">
              <w:t>Вариант 3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970988">
            <w:r>
              <w:t>Сырье и основные материалы</w:t>
            </w: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</w:pPr>
            <w:r>
              <w:t>900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970988">
            <w:r>
              <w:t>Вспомогательные материалы</w:t>
            </w: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</w:pPr>
            <w:r>
              <w:t>130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BD354C">
            <w:r>
              <w:t>Топливо</w:t>
            </w: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</w:pPr>
            <w:r>
              <w:t>120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BD354C">
            <w:r>
              <w:t>Тара и тарные материалы</w:t>
            </w: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</w:pPr>
            <w:r>
              <w:t>27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970988">
            <w:r>
              <w:t>Зарплата с начислениями в соц. страхование</w:t>
            </w: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</w:pPr>
            <w:r>
              <w:t>500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Default="00E43E46" w:rsidP="00970988">
            <w:r>
              <w:t>Амортизация</w:t>
            </w:r>
          </w:p>
        </w:tc>
        <w:tc>
          <w:tcPr>
            <w:tcW w:w="1444" w:type="dxa"/>
          </w:tcPr>
          <w:p w:rsidR="00E43E46" w:rsidRDefault="00E43E46" w:rsidP="00970988">
            <w:pPr>
              <w:jc w:val="center"/>
            </w:pPr>
            <w:r>
              <w:t>120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970988">
            <w:r>
              <w:t>Прочие денежные расходы</w:t>
            </w: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</w:pPr>
            <w:r>
              <w:t>15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BB5AF0" w:rsidRDefault="00E43E46" w:rsidP="00970988">
            <w:pPr>
              <w:rPr>
                <w:b/>
              </w:rPr>
            </w:pPr>
            <w:r w:rsidRPr="00BB5AF0">
              <w:rPr>
                <w:b/>
              </w:rPr>
              <w:t>Затраты на валовую продукцию</w:t>
            </w:r>
          </w:p>
        </w:tc>
        <w:tc>
          <w:tcPr>
            <w:tcW w:w="1444" w:type="dxa"/>
          </w:tcPr>
          <w:p w:rsidR="00E43E46" w:rsidRPr="00BB5AF0" w:rsidRDefault="00E43E46" w:rsidP="00970988">
            <w:pPr>
              <w:jc w:val="center"/>
              <w:rPr>
                <w:b/>
              </w:rPr>
            </w:pPr>
            <w:r>
              <w:rPr>
                <w:b/>
              </w:rPr>
              <w:t>1812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Default="00E43E46" w:rsidP="00970988">
            <w:r>
              <w:t>Изменение остатков незавершенного производства</w:t>
            </w:r>
          </w:p>
        </w:tc>
        <w:tc>
          <w:tcPr>
            <w:tcW w:w="1444" w:type="dxa"/>
          </w:tcPr>
          <w:p w:rsidR="00E43E46" w:rsidRDefault="00E43E46" w:rsidP="00970988">
            <w:pPr>
              <w:jc w:val="center"/>
            </w:pPr>
            <w:r>
              <w:t>+20</w:t>
            </w:r>
          </w:p>
        </w:tc>
      </w:tr>
      <w:tr w:rsidR="00E43E46" w:rsidTr="00E43E46">
        <w:trPr>
          <w:jc w:val="center"/>
        </w:trPr>
        <w:tc>
          <w:tcPr>
            <w:tcW w:w="5132" w:type="dxa"/>
          </w:tcPr>
          <w:p w:rsidR="00E43E46" w:rsidRPr="00F2506B" w:rsidRDefault="00E43E46" w:rsidP="00970988">
            <w:pPr>
              <w:rPr>
                <w:b/>
              </w:rPr>
            </w:pPr>
            <w:r>
              <w:rPr>
                <w:b/>
              </w:rPr>
              <w:t xml:space="preserve">Затраты на </w:t>
            </w:r>
            <w:proofErr w:type="gramStart"/>
            <w:r>
              <w:rPr>
                <w:b/>
              </w:rPr>
              <w:t>товарную</w:t>
            </w:r>
            <w:proofErr w:type="gramEnd"/>
            <w:r w:rsidRPr="00F2506B">
              <w:rPr>
                <w:b/>
              </w:rPr>
              <w:t xml:space="preserve"> продукции</w:t>
            </w:r>
          </w:p>
        </w:tc>
        <w:tc>
          <w:tcPr>
            <w:tcW w:w="1444" w:type="dxa"/>
          </w:tcPr>
          <w:p w:rsidR="00E43E46" w:rsidRPr="00F2506B" w:rsidRDefault="00E43E46" w:rsidP="00970988">
            <w:pPr>
              <w:jc w:val="center"/>
              <w:rPr>
                <w:b/>
              </w:rPr>
            </w:pPr>
            <w:r>
              <w:rPr>
                <w:b/>
              </w:rPr>
              <w:t>1792</w:t>
            </w:r>
          </w:p>
        </w:tc>
      </w:tr>
    </w:tbl>
    <w:p w:rsidR="009B7747" w:rsidRDefault="009B7747" w:rsidP="00E43E46">
      <w:pPr>
        <w:jc w:val="center"/>
        <w:rPr>
          <w:b/>
        </w:rPr>
      </w:pPr>
    </w:p>
    <w:p w:rsidR="00E43E46" w:rsidRDefault="00E43E46" w:rsidP="00E43E46">
      <w:r w:rsidRPr="00E43E46">
        <w:t>Затраты на валовую продукцию</w:t>
      </w:r>
      <w:r>
        <w:rPr>
          <w:b/>
        </w:rPr>
        <w:t xml:space="preserve"> = </w:t>
      </w:r>
      <w:r w:rsidR="00BD354C">
        <w:t>Сырье и основные материалы</w:t>
      </w:r>
      <w:r w:rsidR="00BD354C" w:rsidRPr="00E43E46">
        <w:t xml:space="preserve"> </w:t>
      </w:r>
      <w:r w:rsidR="00BD354C">
        <w:t xml:space="preserve"> + Вспомогательные материалы</w:t>
      </w:r>
      <w:r w:rsidR="00BD354C" w:rsidRPr="00E43E46">
        <w:t xml:space="preserve"> </w:t>
      </w:r>
      <w:r w:rsidR="00BD354C">
        <w:t>+ Топливо</w:t>
      </w:r>
      <w:r w:rsidR="00BD354C" w:rsidRPr="00E43E46">
        <w:t xml:space="preserve"> </w:t>
      </w:r>
      <w:r w:rsidR="00BD354C">
        <w:t>+ Тара и тарные материалы</w:t>
      </w:r>
      <w:r w:rsidR="00BD354C" w:rsidRPr="00E43E46">
        <w:t xml:space="preserve"> </w:t>
      </w:r>
      <w:r w:rsidR="00BD354C">
        <w:t>+ Зарплата с начислениями в соц. страхование +  Амортизация</w:t>
      </w:r>
      <w:proofErr w:type="gramStart"/>
      <w:r w:rsidR="00BD354C" w:rsidRPr="00E43E46">
        <w:t xml:space="preserve"> </w:t>
      </w:r>
      <w:r w:rsidR="00BD354C">
        <w:t xml:space="preserve"> + П</w:t>
      </w:r>
      <w:proofErr w:type="gramEnd"/>
      <w:r w:rsidR="00BD354C">
        <w:t>рочие денежные расходы</w:t>
      </w:r>
      <w:r w:rsidR="00BD354C" w:rsidRPr="00E43E46">
        <w:t xml:space="preserve"> </w:t>
      </w:r>
      <w:r w:rsidR="00BD354C">
        <w:t xml:space="preserve">= </w:t>
      </w:r>
      <w:r w:rsidRPr="00E43E46">
        <w:t>900</w:t>
      </w:r>
      <w:r>
        <w:t>+130+120+27+500+120+15 = 1812</w:t>
      </w:r>
      <w:r w:rsidR="00BD354C">
        <w:t xml:space="preserve"> тыс. руб.</w:t>
      </w:r>
    </w:p>
    <w:p w:rsidR="00F76FE1" w:rsidRDefault="00E43E46" w:rsidP="00E43E46">
      <w:r>
        <w:t xml:space="preserve">Затраты на товарную продукцию = </w:t>
      </w:r>
      <w:r w:rsidR="00BD354C" w:rsidRPr="00E43E46">
        <w:t>Затраты на валовую продукцию</w:t>
      </w:r>
      <w:r w:rsidR="00BD354C">
        <w:rPr>
          <w:b/>
        </w:rPr>
        <w:t xml:space="preserve"> </w:t>
      </w:r>
      <w:r w:rsidR="00BD354C" w:rsidRPr="00BD354C">
        <w:t>+/-</w:t>
      </w:r>
      <w:r w:rsidR="00BD354C">
        <w:rPr>
          <w:b/>
        </w:rPr>
        <w:t xml:space="preserve">  </w:t>
      </w:r>
      <w:r w:rsidR="00BD354C">
        <w:t xml:space="preserve">Изменение остатков незавершенного производства  = </w:t>
      </w:r>
      <w:r>
        <w:t>1812-20 = 1792</w:t>
      </w:r>
      <w:r w:rsidR="00BD354C">
        <w:t xml:space="preserve"> тыс. руб. </w:t>
      </w:r>
    </w:p>
    <w:p w:rsidR="002D1236" w:rsidRDefault="002D1236" w:rsidP="002D1236">
      <w:pPr>
        <w:jc w:val="center"/>
      </w:pPr>
      <w:r>
        <w:t>Фабрике утверждены вышестоящей организацией нормы запаса в днях</w:t>
      </w:r>
      <w:r w:rsidR="00BD354C">
        <w:t>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0"/>
        <w:gridCol w:w="1276"/>
      </w:tblGrid>
      <w:tr w:rsidR="002D1236" w:rsidTr="00F76FE1">
        <w:trPr>
          <w:jc w:val="center"/>
        </w:trPr>
        <w:tc>
          <w:tcPr>
            <w:tcW w:w="5770" w:type="dxa"/>
          </w:tcPr>
          <w:p w:rsidR="002D1236" w:rsidRPr="00BB5AF0" w:rsidRDefault="002D1236" w:rsidP="009709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1236" w:rsidRPr="00BB5AF0" w:rsidRDefault="002D1236" w:rsidP="00F76FE1">
            <w:pPr>
              <w:jc w:val="center"/>
            </w:pPr>
            <w:r w:rsidRPr="00BB5AF0">
              <w:t>Вариант 3</w:t>
            </w:r>
          </w:p>
        </w:tc>
      </w:tr>
      <w:tr w:rsidR="002D1236" w:rsidTr="00F76FE1">
        <w:trPr>
          <w:jc w:val="center"/>
        </w:trPr>
        <w:tc>
          <w:tcPr>
            <w:tcW w:w="5770" w:type="dxa"/>
          </w:tcPr>
          <w:p w:rsidR="002D1236" w:rsidRPr="00BB5AF0" w:rsidRDefault="002D1236" w:rsidP="00970988">
            <w:r>
              <w:t>Сырье и основные материалы</w:t>
            </w:r>
          </w:p>
        </w:tc>
        <w:tc>
          <w:tcPr>
            <w:tcW w:w="1276" w:type="dxa"/>
            <w:vAlign w:val="center"/>
          </w:tcPr>
          <w:p w:rsidR="002D1236" w:rsidRPr="00BB5AF0" w:rsidRDefault="002D1236" w:rsidP="00F76FE1">
            <w:pPr>
              <w:jc w:val="center"/>
            </w:pPr>
            <w:r>
              <w:t>60</w:t>
            </w:r>
          </w:p>
        </w:tc>
      </w:tr>
      <w:tr w:rsidR="002D1236" w:rsidTr="00F76FE1">
        <w:trPr>
          <w:jc w:val="center"/>
        </w:trPr>
        <w:tc>
          <w:tcPr>
            <w:tcW w:w="5770" w:type="dxa"/>
          </w:tcPr>
          <w:p w:rsidR="002D1236" w:rsidRPr="00BB5AF0" w:rsidRDefault="002D1236" w:rsidP="00970988">
            <w:r>
              <w:t>Вспомогательные материалы</w:t>
            </w:r>
          </w:p>
        </w:tc>
        <w:tc>
          <w:tcPr>
            <w:tcW w:w="1276" w:type="dxa"/>
            <w:vAlign w:val="center"/>
          </w:tcPr>
          <w:p w:rsidR="002D1236" w:rsidRPr="00BB5AF0" w:rsidRDefault="002D1236" w:rsidP="00F76FE1">
            <w:pPr>
              <w:jc w:val="center"/>
            </w:pPr>
            <w:r>
              <w:t>82</w:t>
            </w:r>
          </w:p>
        </w:tc>
      </w:tr>
      <w:tr w:rsidR="002D1236" w:rsidTr="00F76FE1">
        <w:trPr>
          <w:jc w:val="center"/>
        </w:trPr>
        <w:tc>
          <w:tcPr>
            <w:tcW w:w="5770" w:type="dxa"/>
          </w:tcPr>
          <w:p w:rsidR="002D1236" w:rsidRPr="00BB5AF0" w:rsidRDefault="002D1236" w:rsidP="00970988">
            <w:r>
              <w:t>Топливо</w:t>
            </w:r>
          </w:p>
        </w:tc>
        <w:tc>
          <w:tcPr>
            <w:tcW w:w="1276" w:type="dxa"/>
            <w:vAlign w:val="center"/>
          </w:tcPr>
          <w:p w:rsidR="002D1236" w:rsidRPr="00BB5AF0" w:rsidRDefault="002D1236" w:rsidP="00F76FE1">
            <w:pPr>
              <w:jc w:val="center"/>
            </w:pPr>
            <w:r>
              <w:t>70</w:t>
            </w:r>
          </w:p>
        </w:tc>
      </w:tr>
      <w:tr w:rsidR="002D1236" w:rsidTr="00F76FE1">
        <w:trPr>
          <w:jc w:val="center"/>
        </w:trPr>
        <w:tc>
          <w:tcPr>
            <w:tcW w:w="5770" w:type="dxa"/>
          </w:tcPr>
          <w:p w:rsidR="002D1236" w:rsidRPr="00BB5AF0" w:rsidRDefault="002D1236" w:rsidP="00970988">
            <w:r>
              <w:t>Тара и тарные материалы</w:t>
            </w:r>
          </w:p>
        </w:tc>
        <w:tc>
          <w:tcPr>
            <w:tcW w:w="1276" w:type="dxa"/>
            <w:vAlign w:val="center"/>
          </w:tcPr>
          <w:p w:rsidR="002D1236" w:rsidRPr="00BB5AF0" w:rsidRDefault="002D1236" w:rsidP="00F76FE1">
            <w:pPr>
              <w:jc w:val="center"/>
            </w:pPr>
            <w:r>
              <w:t>30</w:t>
            </w:r>
          </w:p>
        </w:tc>
      </w:tr>
      <w:tr w:rsidR="002D1236" w:rsidTr="00F76FE1">
        <w:trPr>
          <w:jc w:val="center"/>
        </w:trPr>
        <w:tc>
          <w:tcPr>
            <w:tcW w:w="5770" w:type="dxa"/>
          </w:tcPr>
          <w:p w:rsidR="002D1236" w:rsidRPr="00BB5AF0" w:rsidRDefault="002D1236" w:rsidP="00970988">
            <w:pPr>
              <w:rPr>
                <w:b/>
              </w:rPr>
            </w:pPr>
            <w:r>
              <w:rPr>
                <w:b/>
              </w:rPr>
              <w:t>Малоценные и быстроизнашивающиеся предметы</w:t>
            </w:r>
          </w:p>
        </w:tc>
        <w:tc>
          <w:tcPr>
            <w:tcW w:w="1276" w:type="dxa"/>
            <w:vAlign w:val="center"/>
          </w:tcPr>
          <w:p w:rsidR="002D1236" w:rsidRPr="00BB5AF0" w:rsidRDefault="00AB2474" w:rsidP="00F76FE1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</w:tr>
      <w:tr w:rsidR="002D1236" w:rsidTr="00F76FE1">
        <w:trPr>
          <w:jc w:val="center"/>
        </w:trPr>
        <w:tc>
          <w:tcPr>
            <w:tcW w:w="5770" w:type="dxa"/>
          </w:tcPr>
          <w:p w:rsidR="002D1236" w:rsidRDefault="00F76FE1" w:rsidP="00970988">
            <w:r>
              <w:t>Незавершенное</w:t>
            </w:r>
            <w:r w:rsidR="002D1236">
              <w:t xml:space="preserve"> </w:t>
            </w:r>
            <w:r>
              <w:t>производство</w:t>
            </w:r>
          </w:p>
        </w:tc>
        <w:tc>
          <w:tcPr>
            <w:tcW w:w="1276" w:type="dxa"/>
            <w:vAlign w:val="center"/>
          </w:tcPr>
          <w:p w:rsidR="002D1236" w:rsidRDefault="00F76FE1" w:rsidP="00F76FE1">
            <w:pPr>
              <w:jc w:val="center"/>
            </w:pPr>
            <w:r>
              <w:t>15</w:t>
            </w:r>
          </w:p>
        </w:tc>
      </w:tr>
      <w:tr w:rsidR="00F76FE1" w:rsidTr="00F76FE1">
        <w:trPr>
          <w:jc w:val="center"/>
        </w:trPr>
        <w:tc>
          <w:tcPr>
            <w:tcW w:w="5770" w:type="dxa"/>
          </w:tcPr>
          <w:p w:rsidR="00F76FE1" w:rsidRDefault="00F76FE1" w:rsidP="00970988">
            <w:r>
              <w:t>Готовая продукция</w:t>
            </w:r>
          </w:p>
        </w:tc>
        <w:tc>
          <w:tcPr>
            <w:tcW w:w="1276" w:type="dxa"/>
            <w:vAlign w:val="center"/>
          </w:tcPr>
          <w:p w:rsidR="00F76FE1" w:rsidRDefault="00F76FE1" w:rsidP="00F76FE1">
            <w:pPr>
              <w:jc w:val="center"/>
            </w:pPr>
            <w:r>
              <w:t>8</w:t>
            </w:r>
          </w:p>
        </w:tc>
      </w:tr>
      <w:tr w:rsidR="002D1236" w:rsidTr="00F76FE1">
        <w:trPr>
          <w:jc w:val="center"/>
        </w:trPr>
        <w:tc>
          <w:tcPr>
            <w:tcW w:w="5770" w:type="dxa"/>
          </w:tcPr>
          <w:p w:rsidR="002D1236" w:rsidRPr="00F76FE1" w:rsidRDefault="00F76FE1" w:rsidP="00970988">
            <w:r>
              <w:t>Совокупный норматив оборотных средств на начало планируемого года</w:t>
            </w:r>
          </w:p>
        </w:tc>
        <w:tc>
          <w:tcPr>
            <w:tcW w:w="1276" w:type="dxa"/>
            <w:vAlign w:val="center"/>
          </w:tcPr>
          <w:p w:rsidR="002D1236" w:rsidRPr="00F76FE1" w:rsidRDefault="00F76FE1" w:rsidP="00F76FE1">
            <w:pPr>
              <w:jc w:val="center"/>
            </w:pPr>
            <w:r>
              <w:t>1220</w:t>
            </w:r>
          </w:p>
        </w:tc>
      </w:tr>
    </w:tbl>
    <w:p w:rsidR="002D1236" w:rsidRDefault="002D1236" w:rsidP="002D1236">
      <w:pPr>
        <w:jc w:val="center"/>
      </w:pPr>
    </w:p>
    <w:p w:rsidR="00DD6AA7" w:rsidRDefault="00DD6AA7" w:rsidP="00DD6AA7">
      <w:r w:rsidRPr="00AB2474">
        <w:t>Малоценные и быстроизнашивающиеся предметы</w:t>
      </w:r>
      <w:r>
        <w:t xml:space="preserve"> = </w:t>
      </w:r>
      <w:r w:rsidR="00A512AC">
        <w:t>Затраты на товарную продукцию</w:t>
      </w:r>
      <w:r>
        <w:t xml:space="preserve"> * 10 /100 = 1792*10/100 = 179</w:t>
      </w:r>
    </w:p>
    <w:p w:rsidR="00CB4CA3" w:rsidRDefault="00CB4CA3" w:rsidP="00DD6AA7">
      <w:r>
        <w:t xml:space="preserve">Частный норматив по статье «Сырье и основные материалы» = затраты на сырье и основные материалы </w:t>
      </w:r>
      <w:r w:rsidR="009C698A">
        <w:t xml:space="preserve">за </w:t>
      </w:r>
      <w:proofErr w:type="gramStart"/>
      <w:r w:rsidR="009C698A">
        <w:rPr>
          <w:lang w:val="en-US"/>
        </w:rPr>
        <w:t>I</w:t>
      </w:r>
      <w:proofErr w:type="gramEnd"/>
      <w:r w:rsidR="009C698A">
        <w:t xml:space="preserve">квартал / календарные дни </w:t>
      </w:r>
      <w:r w:rsidR="009C698A">
        <w:rPr>
          <w:lang w:val="en-US"/>
        </w:rPr>
        <w:t>I</w:t>
      </w:r>
      <w:r w:rsidR="009C698A" w:rsidRPr="009C698A">
        <w:t xml:space="preserve"> </w:t>
      </w:r>
      <w:r w:rsidR="009C698A">
        <w:t>квартала</w:t>
      </w:r>
      <w:r w:rsidR="009C698A" w:rsidRPr="009C698A">
        <w:t>*</w:t>
      </w:r>
      <w:r w:rsidR="009C698A">
        <w:t>норма запаса в днях по сырью и основным материалам = 900/90*60 = 600 тыс. руб.</w:t>
      </w:r>
    </w:p>
    <w:p w:rsidR="009C698A" w:rsidRDefault="009C698A" w:rsidP="009C698A">
      <w:r>
        <w:t xml:space="preserve">Частный норматив по статье «Вспомогательные материалы» = затраты на вспомогательные материалы за </w:t>
      </w:r>
      <w:proofErr w:type="gramStart"/>
      <w:r>
        <w:rPr>
          <w:lang w:val="en-US"/>
        </w:rPr>
        <w:t>I</w:t>
      </w:r>
      <w:proofErr w:type="gramEnd"/>
      <w:r>
        <w:t xml:space="preserve">квартал / календарные дни </w:t>
      </w:r>
      <w:r>
        <w:rPr>
          <w:lang w:val="en-US"/>
        </w:rPr>
        <w:t>I</w:t>
      </w:r>
      <w:r w:rsidRPr="009C698A">
        <w:t xml:space="preserve"> </w:t>
      </w:r>
      <w:r>
        <w:t>квартала</w:t>
      </w:r>
      <w:r w:rsidRPr="009C698A">
        <w:t>*</w:t>
      </w:r>
      <w:r>
        <w:t>норма запаса в днях по вспомогательным материалам = 130/90*82 = 118 тыс. руб.</w:t>
      </w:r>
    </w:p>
    <w:p w:rsidR="009C698A" w:rsidRDefault="009C698A" w:rsidP="009C698A">
      <w:r>
        <w:lastRenderedPageBreak/>
        <w:t xml:space="preserve">Частный норматив по статье «Топливо» = затраты на топливо за </w:t>
      </w:r>
      <w:proofErr w:type="gramStart"/>
      <w:r>
        <w:rPr>
          <w:lang w:val="en-US"/>
        </w:rPr>
        <w:t>I</w:t>
      </w:r>
      <w:proofErr w:type="gramEnd"/>
      <w:r>
        <w:t xml:space="preserve">квартал / календарные дни </w:t>
      </w:r>
      <w:r>
        <w:rPr>
          <w:lang w:val="en-US"/>
        </w:rPr>
        <w:t>I</w:t>
      </w:r>
      <w:r w:rsidRPr="009C698A">
        <w:t xml:space="preserve"> </w:t>
      </w:r>
      <w:r>
        <w:t>квартала</w:t>
      </w:r>
      <w:r w:rsidRPr="009C698A">
        <w:t>*</w:t>
      </w:r>
      <w:r>
        <w:t>норма запаса в днях по топливу = 120/90*70 = 93 тыс. руб.</w:t>
      </w:r>
    </w:p>
    <w:p w:rsidR="009C698A" w:rsidRDefault="009C698A" w:rsidP="009C698A">
      <w:r>
        <w:t xml:space="preserve">Частный норматив по статье «Тара» = затраты на тару за </w:t>
      </w:r>
      <w:proofErr w:type="gramStart"/>
      <w:r>
        <w:rPr>
          <w:lang w:val="en-US"/>
        </w:rPr>
        <w:t>I</w:t>
      </w:r>
      <w:proofErr w:type="gramEnd"/>
      <w:r>
        <w:t xml:space="preserve">квартал / календарные дни </w:t>
      </w:r>
      <w:r>
        <w:rPr>
          <w:lang w:val="en-US"/>
        </w:rPr>
        <w:t>I</w:t>
      </w:r>
      <w:r w:rsidRPr="009C698A">
        <w:t xml:space="preserve"> </w:t>
      </w:r>
      <w:r>
        <w:t>квартала</w:t>
      </w:r>
      <w:r w:rsidRPr="009C698A">
        <w:t>*</w:t>
      </w:r>
      <w:r>
        <w:t>норма запаса в днях по таре = 27/90*30 = 9 тыс. руб.</w:t>
      </w:r>
    </w:p>
    <w:p w:rsidR="009C698A" w:rsidRDefault="009C698A" w:rsidP="009C698A">
      <w:r>
        <w:t xml:space="preserve">Частный норматив по статье «Готовая продукция» = затраты на товарную продукцию за </w:t>
      </w:r>
      <w:proofErr w:type="gramStart"/>
      <w:r>
        <w:rPr>
          <w:lang w:val="en-US"/>
        </w:rPr>
        <w:t>I</w:t>
      </w:r>
      <w:proofErr w:type="gramEnd"/>
      <w:r>
        <w:t xml:space="preserve">квартал / календарные дни </w:t>
      </w:r>
      <w:r>
        <w:rPr>
          <w:lang w:val="en-US"/>
        </w:rPr>
        <w:t>I</w:t>
      </w:r>
      <w:r w:rsidRPr="009C698A">
        <w:t xml:space="preserve"> </w:t>
      </w:r>
      <w:r>
        <w:t>квартала</w:t>
      </w:r>
      <w:r w:rsidRPr="009C698A">
        <w:t>*</w:t>
      </w:r>
      <w:r>
        <w:t xml:space="preserve">норма запаса в днях по </w:t>
      </w:r>
      <w:r w:rsidR="00F95DC5">
        <w:t>готовой продукции</w:t>
      </w:r>
      <w:r>
        <w:t xml:space="preserve"> = </w:t>
      </w:r>
      <w:r w:rsidR="00F95DC5">
        <w:t>1792/90*8</w:t>
      </w:r>
      <w:r>
        <w:t xml:space="preserve"> = </w:t>
      </w:r>
      <w:r w:rsidR="00F95DC5">
        <w:t>159</w:t>
      </w:r>
      <w:r>
        <w:t xml:space="preserve"> тыс.</w:t>
      </w:r>
      <w:r w:rsidR="00F95DC5">
        <w:t xml:space="preserve"> </w:t>
      </w:r>
      <w:r>
        <w:t>руб.</w:t>
      </w:r>
    </w:p>
    <w:p w:rsidR="009C698A" w:rsidRPr="009C698A" w:rsidRDefault="00F95DC5" w:rsidP="00DD6AA7">
      <w:r>
        <w:t xml:space="preserve">Частный норматив по статье «Незавершенное производство» = затраты на товарную продукцию за </w:t>
      </w:r>
      <w:proofErr w:type="gramStart"/>
      <w:r>
        <w:rPr>
          <w:lang w:val="en-US"/>
        </w:rPr>
        <w:t>I</w:t>
      </w:r>
      <w:proofErr w:type="gramEnd"/>
      <w:r>
        <w:t xml:space="preserve">квартал / календарные дни </w:t>
      </w:r>
      <w:r>
        <w:rPr>
          <w:lang w:val="en-US"/>
        </w:rPr>
        <w:t>I</w:t>
      </w:r>
      <w:r w:rsidRPr="009C698A">
        <w:t xml:space="preserve"> </w:t>
      </w:r>
      <w:r>
        <w:t>квартала</w:t>
      </w:r>
      <w:r w:rsidRPr="009C698A">
        <w:t>*</w:t>
      </w:r>
      <w:r>
        <w:t xml:space="preserve">норма запаса в днях по незавершенному производству = =1792/90*15 = 299 тыс. руб. </w:t>
      </w:r>
    </w:p>
    <w:p w:rsidR="00CB4CA3" w:rsidRDefault="00CB4CA3" w:rsidP="00DD6AA7">
      <w:r w:rsidRPr="006673F9">
        <w:rPr>
          <w:b/>
        </w:rPr>
        <w:t xml:space="preserve">Совокупный норматив оборотных средств </w:t>
      </w:r>
      <w:r w:rsidR="00F95DC5" w:rsidRPr="006673F9">
        <w:rPr>
          <w:b/>
        </w:rPr>
        <w:t>на планируемый год</w:t>
      </w:r>
      <w:r w:rsidR="00F95DC5">
        <w:t xml:space="preserve"> </w:t>
      </w:r>
      <w:r>
        <w:t xml:space="preserve">= сумма частных нормативов  </w:t>
      </w:r>
      <w:r w:rsidR="00F95DC5">
        <w:t>= =600+118+93+9+159+299= = 1278 тыс. руб.</w:t>
      </w:r>
    </w:p>
    <w:p w:rsidR="00453418" w:rsidRDefault="00F95DC5" w:rsidP="00F95DC5">
      <w:r w:rsidRPr="006673F9">
        <w:rPr>
          <w:b/>
        </w:rPr>
        <w:t>Сумма прироста норматива оборотных средств</w:t>
      </w:r>
      <w:r>
        <w:t xml:space="preserve"> = Совокупный норматив оборотных средств  на планируемый год – Совокупный норматив оборотных средств на начало планируемого года =               =1278-1220 = 58 тыс. 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82"/>
        <w:gridCol w:w="1314"/>
      </w:tblGrid>
      <w:tr w:rsidR="00453418" w:rsidTr="00453418">
        <w:trPr>
          <w:jc w:val="center"/>
        </w:trPr>
        <w:tc>
          <w:tcPr>
            <w:tcW w:w="7196" w:type="dxa"/>
            <w:gridSpan w:val="2"/>
          </w:tcPr>
          <w:p w:rsidR="00453418" w:rsidRDefault="00453418" w:rsidP="002D1236">
            <w:pPr>
              <w:jc w:val="center"/>
            </w:pPr>
            <w:r>
              <w:t>Расчет прибыли от реализации продуктов</w:t>
            </w:r>
          </w:p>
        </w:tc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>
              <w:t>1. Остаток готовых изделий на складе, отгруженных и на ответственном хранении на начало планируемого года:</w:t>
            </w:r>
          </w:p>
          <w:p w:rsidR="00453418" w:rsidRDefault="00453418" w:rsidP="00453418">
            <w:r>
              <w:t>а. по производственной себестоимости</w:t>
            </w:r>
          </w:p>
          <w:p w:rsidR="00453418" w:rsidRDefault="00453418" w:rsidP="00453418">
            <w:proofErr w:type="gramStart"/>
            <w:r>
              <w:t>б</w:t>
            </w:r>
            <w:proofErr w:type="gramEnd"/>
            <w:r>
              <w:t>. по оптовым ценам предприятия</w:t>
            </w:r>
          </w:p>
        </w:tc>
        <w:tc>
          <w:tcPr>
            <w:tcW w:w="1314" w:type="dxa"/>
          </w:tcPr>
          <w:p w:rsidR="00453418" w:rsidRDefault="00453418" w:rsidP="00453418">
            <w:pPr>
              <w:jc w:val="center"/>
            </w:pPr>
          </w:p>
          <w:p w:rsidR="00453418" w:rsidRDefault="00453418" w:rsidP="00453418">
            <w:pPr>
              <w:jc w:val="center"/>
            </w:pPr>
          </w:p>
          <w:p w:rsidR="00453418" w:rsidRDefault="00453418" w:rsidP="00453418">
            <w:pPr>
              <w:jc w:val="center"/>
            </w:pPr>
            <w:r>
              <w:t>320</w:t>
            </w:r>
          </w:p>
          <w:p w:rsidR="00453418" w:rsidRDefault="00453418" w:rsidP="00453418">
            <w:pPr>
              <w:jc w:val="center"/>
            </w:pPr>
            <w:r>
              <w:t>400</w:t>
            </w:r>
          </w:p>
        </w:tc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 w:rsidRPr="00F76FE1">
              <w:rPr>
                <w:b/>
              </w:rPr>
              <w:t>Прибыль</w:t>
            </w:r>
          </w:p>
        </w:tc>
        <w:tc>
          <w:tcPr>
            <w:tcW w:w="1314" w:type="dxa"/>
          </w:tcPr>
          <w:p w:rsidR="00453418" w:rsidRPr="00FA23E9" w:rsidRDefault="001F250C" w:rsidP="002D1236">
            <w:pPr>
              <w:jc w:val="center"/>
              <w:rPr>
                <w:b/>
              </w:rPr>
            </w:pPr>
            <w:r w:rsidRPr="00FA23E9">
              <w:rPr>
                <w:b/>
              </w:rPr>
              <w:t>80</w:t>
            </w:r>
          </w:p>
        </w:tc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>
              <w:t>2. Товарная продукция за планируемый год:</w:t>
            </w:r>
          </w:p>
          <w:p w:rsidR="00453418" w:rsidRDefault="00453418" w:rsidP="00453418">
            <w:r>
              <w:t>а. по полной себестоимости</w:t>
            </w:r>
          </w:p>
          <w:p w:rsidR="00453418" w:rsidRDefault="00453418" w:rsidP="00453418">
            <w:proofErr w:type="gramStart"/>
            <w:r>
              <w:t>б</w:t>
            </w:r>
            <w:proofErr w:type="gramEnd"/>
            <w:r>
              <w:t>. по оптовым ценам предприятия</w:t>
            </w:r>
          </w:p>
        </w:tc>
        <w:tc>
          <w:tcPr>
            <w:tcW w:w="1314" w:type="dxa"/>
          </w:tcPr>
          <w:p w:rsidR="00453418" w:rsidRDefault="00453418" w:rsidP="002D1236">
            <w:pPr>
              <w:jc w:val="center"/>
            </w:pPr>
          </w:p>
          <w:p w:rsidR="00205D5B" w:rsidRDefault="00205D5B" w:rsidP="002D1236">
            <w:pPr>
              <w:jc w:val="center"/>
            </w:pPr>
            <w:r>
              <w:t>1792</w:t>
            </w:r>
          </w:p>
          <w:p w:rsidR="00205D5B" w:rsidRDefault="00DD6AA7" w:rsidP="002D1236">
            <w:pPr>
              <w:jc w:val="center"/>
            </w:pPr>
            <w:r>
              <w:t>2240</w:t>
            </w:r>
          </w:p>
        </w:tc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 w:rsidRPr="00F76FE1">
              <w:rPr>
                <w:b/>
              </w:rPr>
              <w:t>Прибыль</w:t>
            </w:r>
          </w:p>
        </w:tc>
        <w:tc>
          <w:tcPr>
            <w:tcW w:w="1314" w:type="dxa"/>
          </w:tcPr>
          <w:p w:rsidR="00453418" w:rsidRPr="00FA23E9" w:rsidRDefault="00DD6AA7" w:rsidP="002D1236">
            <w:pPr>
              <w:jc w:val="center"/>
              <w:rPr>
                <w:b/>
              </w:rPr>
            </w:pPr>
            <w:r w:rsidRPr="00FA23E9">
              <w:rPr>
                <w:b/>
              </w:rPr>
              <w:t>448</w:t>
            </w:r>
          </w:p>
        </w:tc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>
              <w:t>3. Остаток готовых изделий на складах и товаров отгруженных на конец планируемого года:</w:t>
            </w:r>
          </w:p>
          <w:p w:rsidR="00453418" w:rsidRDefault="00453418" w:rsidP="00453418">
            <w:r>
              <w:t xml:space="preserve">а. в днях </w:t>
            </w:r>
          </w:p>
          <w:p w:rsidR="00453418" w:rsidRDefault="00453418" w:rsidP="00453418">
            <w:proofErr w:type="gramStart"/>
            <w:r>
              <w:t>б</w:t>
            </w:r>
            <w:proofErr w:type="gramEnd"/>
            <w:r>
              <w:t>. по производственной себестоимости</w:t>
            </w:r>
          </w:p>
          <w:p w:rsidR="00453418" w:rsidRDefault="00453418" w:rsidP="00453418"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по</w:t>
            </w:r>
            <w:proofErr w:type="gramEnd"/>
            <w:r>
              <w:t xml:space="preserve"> оптовым ценам предприятия</w:t>
            </w:r>
          </w:p>
        </w:tc>
        <w:tc>
          <w:tcPr>
            <w:tcW w:w="1314" w:type="dxa"/>
          </w:tcPr>
          <w:p w:rsidR="00453418" w:rsidRDefault="00453418" w:rsidP="002D1236">
            <w:pPr>
              <w:jc w:val="center"/>
            </w:pPr>
          </w:p>
          <w:p w:rsidR="00453418" w:rsidRDefault="00453418" w:rsidP="002D1236">
            <w:pPr>
              <w:jc w:val="center"/>
            </w:pPr>
          </w:p>
          <w:p w:rsidR="00453418" w:rsidRDefault="00453418" w:rsidP="002D1236">
            <w:pPr>
              <w:jc w:val="center"/>
            </w:pPr>
            <w:r>
              <w:t>14</w:t>
            </w:r>
          </w:p>
          <w:p w:rsidR="0024523D" w:rsidRDefault="0024523D" w:rsidP="002D1236">
            <w:pPr>
              <w:jc w:val="center"/>
            </w:pPr>
            <w:r>
              <w:t>279</w:t>
            </w:r>
          </w:p>
          <w:p w:rsidR="0024523D" w:rsidRDefault="0024523D" w:rsidP="002D1236">
            <w:pPr>
              <w:jc w:val="center"/>
            </w:pPr>
            <w:r>
              <w:t>348</w:t>
            </w:r>
          </w:p>
        </w:tc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 w:rsidRPr="00F76FE1">
              <w:rPr>
                <w:b/>
              </w:rPr>
              <w:t>Прибыль</w:t>
            </w:r>
          </w:p>
        </w:tc>
        <w:tc>
          <w:tcPr>
            <w:tcW w:w="1314" w:type="dxa"/>
          </w:tcPr>
          <w:p w:rsidR="00453418" w:rsidRPr="00FA23E9" w:rsidRDefault="0024523D" w:rsidP="002D1236">
            <w:pPr>
              <w:jc w:val="center"/>
              <w:rPr>
                <w:b/>
              </w:rPr>
            </w:pPr>
            <w:r w:rsidRPr="00FA23E9">
              <w:rPr>
                <w:b/>
              </w:rPr>
              <w:t>69</w:t>
            </w:r>
          </w:p>
        </w:tc>
        <w:bookmarkStart w:id="0" w:name="_GoBack"/>
        <w:bookmarkEnd w:id="0"/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>
              <w:t>4. Реализация продукции в планируемом году:</w:t>
            </w:r>
          </w:p>
          <w:p w:rsidR="00453418" w:rsidRDefault="00453418" w:rsidP="00453418">
            <w:r>
              <w:t>а. по полной себестоимости</w:t>
            </w:r>
          </w:p>
          <w:p w:rsidR="00453418" w:rsidRDefault="00453418" w:rsidP="00453418">
            <w:proofErr w:type="gramStart"/>
            <w:r>
              <w:t>б</w:t>
            </w:r>
            <w:proofErr w:type="gramEnd"/>
            <w:r>
              <w:t>. по оптовым ценам предприятия</w:t>
            </w:r>
          </w:p>
        </w:tc>
        <w:tc>
          <w:tcPr>
            <w:tcW w:w="1314" w:type="dxa"/>
          </w:tcPr>
          <w:p w:rsidR="00453418" w:rsidRDefault="00453418" w:rsidP="002D1236">
            <w:pPr>
              <w:jc w:val="center"/>
            </w:pPr>
          </w:p>
          <w:p w:rsidR="00122C9E" w:rsidRDefault="00122C9E" w:rsidP="002D1236">
            <w:pPr>
              <w:jc w:val="center"/>
            </w:pPr>
            <w:r>
              <w:t>1833</w:t>
            </w:r>
          </w:p>
          <w:p w:rsidR="00122C9E" w:rsidRDefault="00122C9E" w:rsidP="00122C9E">
            <w:pPr>
              <w:jc w:val="center"/>
            </w:pPr>
            <w:r>
              <w:t>2292</w:t>
            </w:r>
          </w:p>
        </w:tc>
      </w:tr>
      <w:tr w:rsidR="00453418" w:rsidTr="00453418">
        <w:trPr>
          <w:jc w:val="center"/>
        </w:trPr>
        <w:tc>
          <w:tcPr>
            <w:tcW w:w="5882" w:type="dxa"/>
          </w:tcPr>
          <w:p w:rsidR="00453418" w:rsidRDefault="00453418" w:rsidP="00453418">
            <w:r w:rsidRPr="00F76FE1">
              <w:rPr>
                <w:b/>
              </w:rPr>
              <w:t>Прибыль</w:t>
            </w:r>
          </w:p>
        </w:tc>
        <w:tc>
          <w:tcPr>
            <w:tcW w:w="1314" w:type="dxa"/>
          </w:tcPr>
          <w:p w:rsidR="00122C9E" w:rsidRPr="00FA23E9" w:rsidRDefault="00122C9E" w:rsidP="00122C9E">
            <w:pPr>
              <w:jc w:val="center"/>
              <w:rPr>
                <w:b/>
              </w:rPr>
            </w:pPr>
            <w:r w:rsidRPr="00FA23E9">
              <w:rPr>
                <w:b/>
              </w:rPr>
              <w:t>459</w:t>
            </w:r>
          </w:p>
        </w:tc>
      </w:tr>
    </w:tbl>
    <w:p w:rsidR="009F48F2" w:rsidRDefault="009F48F2" w:rsidP="002D1236">
      <w:pPr>
        <w:jc w:val="center"/>
      </w:pPr>
    </w:p>
    <w:p w:rsidR="009F48F2" w:rsidRDefault="009F48F2" w:rsidP="00AB2474">
      <w:r>
        <w:t xml:space="preserve">1. </w:t>
      </w:r>
      <w:r w:rsidRPr="006673F9">
        <w:rPr>
          <w:b/>
        </w:rPr>
        <w:t xml:space="preserve">Прибыль </w:t>
      </w:r>
      <w:r w:rsidR="008A7F66" w:rsidRPr="006673F9">
        <w:rPr>
          <w:b/>
        </w:rPr>
        <w:t>по остатку готовых изделий на складе, отгруженных и на ответственном хранении на начало планируемого года</w:t>
      </w:r>
      <w:r w:rsidR="008A7F66">
        <w:t xml:space="preserve">  </w:t>
      </w:r>
      <w:r>
        <w:t xml:space="preserve">= Остаток готовых изделий по полной себестоимости - Остаток готовых изделий по оптовым ценам предприятия = 400-320 = 80 </w:t>
      </w:r>
      <w:r w:rsidR="00A512AC">
        <w:t>тыс. руб.</w:t>
      </w:r>
    </w:p>
    <w:p w:rsidR="00602201" w:rsidRDefault="00602201" w:rsidP="00602201">
      <w:r>
        <w:t>2. Товарная продукция за планируемы</w:t>
      </w:r>
      <w:r w:rsidR="00122C9E">
        <w:t>й год по полной себестоимости = затраты на товарную продукцию = 1792 тыс. руб.</w:t>
      </w:r>
    </w:p>
    <w:p w:rsidR="008A7F66" w:rsidRDefault="008A7F66" w:rsidP="00602201"/>
    <w:p w:rsidR="008A7F66" w:rsidRDefault="008A7F66" w:rsidP="00602201"/>
    <w:p w:rsidR="008A7F66" w:rsidRDefault="00A512AC" w:rsidP="00602201">
      <w:r>
        <w:lastRenderedPageBreak/>
        <w:t xml:space="preserve">Товарная продукция по оптовым ценам: </w:t>
      </w:r>
      <w:r w:rsidR="008A7F66">
        <w:t xml:space="preserve"> </w:t>
      </w:r>
    </w:p>
    <w:p w:rsidR="00A512AC" w:rsidRDefault="00A512AC" w:rsidP="00602201">
      <w:r>
        <w:t>Сравним остаток готовых изделий по оптовым ценам с остатком готовых изделий по производственной себестоимости = 400*100/320 = 125, т.е. 25% наценка</w:t>
      </w:r>
    </w:p>
    <w:p w:rsidR="00A512AC" w:rsidRDefault="00A512AC" w:rsidP="00602201">
      <w:r>
        <w:t xml:space="preserve">Значит можно рассчитать товарную продукцию за планируемый год по оптовым ценам =  </w:t>
      </w:r>
      <w:r w:rsidR="00CB4CA3">
        <w:t>=</w:t>
      </w:r>
      <w:r>
        <w:t>(Товарная продукция за планируемый год</w:t>
      </w:r>
      <w:r w:rsidRPr="00A512AC">
        <w:t xml:space="preserve"> </w:t>
      </w:r>
      <w:r>
        <w:t>по полной себестоимости*25/100) + Товарная продукция за планируемый год</w:t>
      </w:r>
      <w:r w:rsidRPr="00A512AC">
        <w:t xml:space="preserve"> </w:t>
      </w:r>
      <w:r>
        <w:t>по полной себестоимости = (1795*25/100)+1795 = 2240 тыс.</w:t>
      </w:r>
      <w:r w:rsidR="00CB4CA3">
        <w:t xml:space="preserve"> </w:t>
      </w:r>
      <w:r>
        <w:t>руб.</w:t>
      </w:r>
    </w:p>
    <w:p w:rsidR="008A7F66" w:rsidRDefault="008A7F66" w:rsidP="008A7F66">
      <w:r w:rsidRPr="006673F9">
        <w:rPr>
          <w:b/>
        </w:rPr>
        <w:t>Прибыль по товарной продукции за планируемый год</w:t>
      </w:r>
      <w:r>
        <w:t xml:space="preserve"> = Товарная продукция за планируемый год</w:t>
      </w:r>
      <w:r w:rsidRPr="008A7F66">
        <w:t xml:space="preserve"> </w:t>
      </w:r>
      <w:r>
        <w:t>по оптовым ценам предприятия - Товарная продукция за планируемый год по полной себестоимости = 2240-1792 = 448 тыс. руб.</w:t>
      </w:r>
    </w:p>
    <w:p w:rsidR="008A7F66" w:rsidRDefault="008A7F66" w:rsidP="008A7F66">
      <w:r>
        <w:t>3. Остаток готовых изделий на складах и товаров отгруженных на конец планируемого года по оптовым ценам предприятия = Товарная продукция за планируемый год по оптовым ценам/</w:t>
      </w:r>
      <w:r w:rsidRPr="008A7F66">
        <w:t xml:space="preserve"> </w:t>
      </w:r>
      <w:r>
        <w:t xml:space="preserve">календарные дни </w:t>
      </w:r>
      <w:r>
        <w:rPr>
          <w:lang w:val="en-US"/>
        </w:rPr>
        <w:t>I</w:t>
      </w:r>
      <w:r w:rsidRPr="009C698A">
        <w:t xml:space="preserve"> </w:t>
      </w:r>
      <w:r>
        <w:t>квартала * Остаток готовых изделий на складах и товаров отгруженных на конец планируемого года в днях = 2240/90*14 = 348 тыс. руб.</w:t>
      </w:r>
    </w:p>
    <w:p w:rsidR="00A964F6" w:rsidRDefault="00A964F6" w:rsidP="00A964F6">
      <w:r>
        <w:t>Остаток готовых изделий на складах и товаров отгруженных на конец планируемого года по производственной себестоимости = Товарная продукция за планируемый год по полной себестоимости/</w:t>
      </w:r>
      <w:r w:rsidRPr="00A964F6">
        <w:t xml:space="preserve"> </w:t>
      </w:r>
      <w:r>
        <w:t xml:space="preserve">календарные дни </w:t>
      </w:r>
      <w:r>
        <w:rPr>
          <w:lang w:val="en-US"/>
        </w:rPr>
        <w:t>I</w:t>
      </w:r>
      <w:r w:rsidRPr="009C698A">
        <w:t xml:space="preserve"> </w:t>
      </w:r>
      <w:r>
        <w:t>квартала * Остаток готовых изделий на складах и товаров отгруженных на конец планируемого года в днях = 1792/90*14 = 279 тыс. руб.</w:t>
      </w:r>
    </w:p>
    <w:p w:rsidR="00A964F6" w:rsidRDefault="00A964F6" w:rsidP="00A964F6">
      <w:r w:rsidRPr="006673F9">
        <w:rPr>
          <w:b/>
        </w:rPr>
        <w:t>Прибыль по остатку готовых изделий на складах и товаров отгруженных на конец планируемого года</w:t>
      </w:r>
      <w:r>
        <w:t xml:space="preserve"> = Остаток готовых изделий на складах и товаров отгруженных на конец планируемого года по оптовым ценам предприятия - Остаток готовых изделий на складах и товаров отгруженных на конец планируемого года по производственной себестоимости = 348-279 = 69 тыс. руб.</w:t>
      </w:r>
    </w:p>
    <w:p w:rsidR="00A964F6" w:rsidRDefault="00A964F6" w:rsidP="00A964F6">
      <w:r>
        <w:t xml:space="preserve">4. </w:t>
      </w:r>
      <w:proofErr w:type="gramStart"/>
      <w:r>
        <w:t>Реализация продукции в планируемом году по оптовым ценам предприятия = Остаток готовых изделий на складе, отгруженных и на ответственном хранении на начало планируемого года по оптовым ценам предприятия + Товарная продукция за планируемый год по оптовым ценам предприятия - Остаток готовых изделий на складах и товаров отгруженных на конец планируемого года по оптовым ценам предприятия = 400+2240-348 = 2292 тыс. руб.</w:t>
      </w:r>
      <w:proofErr w:type="gramEnd"/>
    </w:p>
    <w:p w:rsidR="00A964F6" w:rsidRDefault="00A964F6" w:rsidP="00A964F6">
      <w:proofErr w:type="gramStart"/>
      <w:r>
        <w:t>Реализация продукции в планируемом году по полной себестоимости = Остаток готовых изделий на складе, отгруженных и на ответственном хранении на начало планируемого года по производственной себестоимости + Товарная продукция за планируемый год по полной себестоимости - Остаток готовых изделий на складах и товаров отгруженных на конец планируемого года по производственной себестоимости = 320+1792-279 = 1833 тыс. руб.</w:t>
      </w:r>
      <w:proofErr w:type="gramEnd"/>
    </w:p>
    <w:p w:rsidR="00A964F6" w:rsidRDefault="00A964F6" w:rsidP="00A964F6">
      <w:r w:rsidRPr="006673F9">
        <w:rPr>
          <w:b/>
        </w:rPr>
        <w:t>Прибыль  по реализации продукции в планируемом году</w:t>
      </w:r>
      <w:r>
        <w:t xml:space="preserve"> = Прибыль по остатку готовых изделий на складе, отгруженных и на ответственном хранении на начало планируемого года + Прибыль по товарной продукции за планируемый год - </w:t>
      </w:r>
      <w:r w:rsidR="006673F9">
        <w:t>Прибыль по остатку готовых изделий на складах и товаров отгруженных на конец планируемого года = 80+448-69 = 459 тыс. руб.</w:t>
      </w:r>
    </w:p>
    <w:p w:rsidR="00A964F6" w:rsidRDefault="00A964F6" w:rsidP="00A964F6"/>
    <w:p w:rsidR="00A964F6" w:rsidRDefault="00A964F6" w:rsidP="00A964F6"/>
    <w:p w:rsidR="00E43E46" w:rsidRPr="00AB2474" w:rsidRDefault="00E43E46" w:rsidP="00E43E46"/>
    <w:sectPr w:rsidR="00E43E46" w:rsidRPr="00AB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2E16"/>
    <w:multiLevelType w:val="hybridMultilevel"/>
    <w:tmpl w:val="99AC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11C21"/>
    <w:multiLevelType w:val="hybridMultilevel"/>
    <w:tmpl w:val="D82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3C"/>
    <w:rsid w:val="00122C9E"/>
    <w:rsid w:val="00154F21"/>
    <w:rsid w:val="001F250C"/>
    <w:rsid w:val="001F29A2"/>
    <w:rsid w:val="00205D5B"/>
    <w:rsid w:val="0024523D"/>
    <w:rsid w:val="0025661C"/>
    <w:rsid w:val="0026280E"/>
    <w:rsid w:val="002D1236"/>
    <w:rsid w:val="003D033C"/>
    <w:rsid w:val="003F06D7"/>
    <w:rsid w:val="004106F6"/>
    <w:rsid w:val="00453418"/>
    <w:rsid w:val="005B5BBC"/>
    <w:rsid w:val="005E42AB"/>
    <w:rsid w:val="00602201"/>
    <w:rsid w:val="0064231D"/>
    <w:rsid w:val="006673F9"/>
    <w:rsid w:val="006A4FE8"/>
    <w:rsid w:val="006B0B81"/>
    <w:rsid w:val="0070385D"/>
    <w:rsid w:val="007B1DEB"/>
    <w:rsid w:val="007D00AC"/>
    <w:rsid w:val="007E7314"/>
    <w:rsid w:val="008A7F66"/>
    <w:rsid w:val="009B7747"/>
    <w:rsid w:val="009C698A"/>
    <w:rsid w:val="009F12C2"/>
    <w:rsid w:val="009F48F2"/>
    <w:rsid w:val="00A512AC"/>
    <w:rsid w:val="00A964F6"/>
    <w:rsid w:val="00AB2474"/>
    <w:rsid w:val="00AE042B"/>
    <w:rsid w:val="00BB5AF0"/>
    <w:rsid w:val="00BD354C"/>
    <w:rsid w:val="00CB4CA3"/>
    <w:rsid w:val="00DD6AA7"/>
    <w:rsid w:val="00E43E46"/>
    <w:rsid w:val="00F2506B"/>
    <w:rsid w:val="00F76FE1"/>
    <w:rsid w:val="00F95DC5"/>
    <w:rsid w:val="00F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4856-8435-4505-830F-CABCFEFE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tani</cp:lastModifiedBy>
  <cp:revision>17</cp:revision>
  <dcterms:created xsi:type="dcterms:W3CDTF">2014-02-21T15:09:00Z</dcterms:created>
  <dcterms:modified xsi:type="dcterms:W3CDTF">2014-02-26T16:14:00Z</dcterms:modified>
</cp:coreProperties>
</file>